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D7C" w:rsidRDefault="00835D7C" w:rsidP="005B7D17">
      <w:pPr>
        <w:pStyle w:val="a3"/>
        <w:tabs>
          <w:tab w:val="left" w:pos="4992"/>
        </w:tabs>
        <w:ind w:right="282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FE36E3" w:rsidRDefault="00FE36E3" w:rsidP="00E860BD">
      <w:pPr>
        <w:pStyle w:val="a3"/>
        <w:ind w:right="282"/>
        <w:jc w:val="right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914"/>
        <w:gridCol w:w="4408"/>
      </w:tblGrid>
      <w:tr w:rsidR="00497D84" w:rsidRPr="00913517" w:rsidTr="005A7A5C">
        <w:trPr>
          <w:trHeight w:val="1563"/>
        </w:trPr>
        <w:tc>
          <w:tcPr>
            <w:tcW w:w="4914" w:type="dxa"/>
          </w:tcPr>
          <w:p w:rsidR="00497D84" w:rsidRPr="005A7A5C" w:rsidRDefault="00497D84" w:rsidP="005A7A5C">
            <w:pPr>
              <w:tabs>
                <w:tab w:val="left" w:pos="3708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408" w:type="dxa"/>
          </w:tcPr>
          <w:p w:rsidR="00777DFF" w:rsidRPr="00150B16" w:rsidRDefault="00150B16" w:rsidP="005816E8">
            <w:pPr>
              <w:pStyle w:val="a3"/>
              <w:jc w:val="righ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ПРИЛОЖЕНИЕ</w:t>
            </w:r>
            <w:r w:rsidR="003862B2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</w:p>
          <w:p w:rsidR="00497D84" w:rsidRPr="00150B16" w:rsidRDefault="005816E8" w:rsidP="00150B16">
            <w:pPr>
              <w:pStyle w:val="a3"/>
              <w:jc w:val="righ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 </w:t>
            </w:r>
            <w:r w:rsidR="003862B2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к </w:t>
            </w:r>
            <w:r w:rsidR="00497D84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решени</w:t>
            </w:r>
            <w:r w:rsidR="003862B2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ю</w:t>
            </w:r>
            <w:r w:rsidR="00497D84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Совета</w:t>
            </w:r>
            <w:r w:rsid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="00497D84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Нерчинского муниципального округа</w:t>
            </w:r>
          </w:p>
          <w:p w:rsidR="00497D84" w:rsidRPr="00232EDA" w:rsidRDefault="007E2C48" w:rsidP="00EF7F01">
            <w:pPr>
              <w:pStyle w:val="a3"/>
              <w:jc w:val="center"/>
              <w:rPr>
                <w:rFonts w:ascii="Times New Roman" w:hAnsi="Times New Roman"/>
                <w:lang w:val="ru-RU"/>
              </w:rPr>
            </w:pPr>
            <w:r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         </w:t>
            </w:r>
            <w:r w:rsidR="00EF7F0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   </w:t>
            </w:r>
            <w:r w:rsid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14 апреля</w:t>
            </w:r>
            <w:r w:rsidR="00497D84" w:rsidRPr="00150B16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2026 года №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150B16" w:rsidRPr="005816E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160</w:t>
            </w:r>
            <w:r w:rsidRPr="005816E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="00497D84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   </w:t>
            </w:r>
            <w:r w:rsidR="00497D84" w:rsidRPr="008F0C0A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497D84" w:rsidRPr="00232EDA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497D84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     </w:t>
            </w:r>
          </w:p>
        </w:tc>
      </w:tr>
    </w:tbl>
    <w:p w:rsidR="00913517" w:rsidRPr="00232EDA" w:rsidRDefault="00913517" w:rsidP="00913517">
      <w:pPr>
        <w:pStyle w:val="a3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232EDA">
        <w:rPr>
          <w:rFonts w:ascii="Times New Roman" w:hAnsi="Times New Roman"/>
          <w:b/>
          <w:i w:val="0"/>
          <w:sz w:val="28"/>
          <w:szCs w:val="28"/>
          <w:lang w:val="ru-RU"/>
        </w:rPr>
        <w:t>ПОЛОЖЕНИЕ</w:t>
      </w:r>
    </w:p>
    <w:p w:rsidR="00913517" w:rsidRPr="00DB1CD4" w:rsidRDefault="00DB1CD4" w:rsidP="00913517">
      <w:pPr>
        <w:pStyle w:val="a3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о</w:t>
      </w:r>
      <w:r w:rsidR="00913517" w:rsidRPr="00DB1CD4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публичных слушаниях, общественных обсуждениях</w:t>
      </w:r>
    </w:p>
    <w:p w:rsidR="00913517" w:rsidRDefault="00913517" w:rsidP="005A7A5C">
      <w:pPr>
        <w:pStyle w:val="a3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913517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в </w:t>
      </w:r>
      <w:r w:rsidR="008F0C0A">
        <w:rPr>
          <w:rFonts w:ascii="Times New Roman" w:hAnsi="Times New Roman"/>
          <w:b/>
          <w:i w:val="0"/>
          <w:sz w:val="28"/>
          <w:szCs w:val="28"/>
          <w:lang w:val="ru-RU"/>
        </w:rPr>
        <w:t>Нерчинском муниципальном округе</w:t>
      </w:r>
    </w:p>
    <w:p w:rsidR="005A7A5C" w:rsidRPr="005A7A5C" w:rsidRDefault="005A7A5C" w:rsidP="005A7A5C">
      <w:pPr>
        <w:pStyle w:val="a3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913517" w:rsidRPr="007906E5" w:rsidRDefault="00913517" w:rsidP="00913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E5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>1.</w:t>
      </w:r>
      <w:r w:rsidR="00150B16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Настоящее Положение </w:t>
      </w:r>
      <w:r w:rsidR="00B77DE1">
        <w:rPr>
          <w:rFonts w:ascii="Times New Roman" w:hAnsi="Times New Roman"/>
          <w:i w:val="0"/>
          <w:sz w:val="28"/>
          <w:szCs w:val="28"/>
          <w:lang w:val="ru-RU"/>
        </w:rPr>
        <w:t xml:space="preserve">устанавливает единые требования к процедуре организации и проведения публичных слушаний, общественных обсуждений на территории </w:t>
      </w:r>
      <w:r w:rsidR="008F0C0A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округа.</w:t>
      </w:r>
    </w:p>
    <w:p w:rsidR="00913517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>2.</w:t>
      </w:r>
      <w:r w:rsidR="00150B16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Публичные слушания – </w:t>
      </w:r>
      <w:r w:rsidR="00B77DE1">
        <w:rPr>
          <w:rFonts w:ascii="Times New Roman" w:hAnsi="Times New Roman"/>
          <w:i w:val="0"/>
          <w:sz w:val="28"/>
          <w:szCs w:val="28"/>
          <w:lang w:val="ru-RU"/>
        </w:rPr>
        <w:t xml:space="preserve">процедура обсуждения проектов муниципальных правовых актов по вопросам местного значения, </w:t>
      </w:r>
      <w:r w:rsidR="00150B16">
        <w:rPr>
          <w:rFonts w:ascii="Times New Roman" w:hAnsi="Times New Roman"/>
          <w:i w:val="0"/>
          <w:sz w:val="28"/>
          <w:szCs w:val="28"/>
          <w:lang w:val="ru-RU"/>
        </w:rPr>
        <w:t>решений органов</w:t>
      </w:r>
      <w:r w:rsidR="00B77DE1">
        <w:rPr>
          <w:rFonts w:ascii="Times New Roman" w:hAnsi="Times New Roman"/>
          <w:i w:val="0"/>
          <w:sz w:val="28"/>
          <w:szCs w:val="28"/>
          <w:lang w:val="ru-RU"/>
        </w:rPr>
        <w:t xml:space="preserve"> местного самоуправления при принятии градостроительных решений, иных вопросов, по </w:t>
      </w:r>
      <w:r w:rsidR="00150B16">
        <w:rPr>
          <w:rFonts w:ascii="Times New Roman" w:hAnsi="Times New Roman"/>
          <w:i w:val="0"/>
          <w:sz w:val="28"/>
          <w:szCs w:val="28"/>
          <w:lang w:val="ru-RU"/>
        </w:rPr>
        <w:t>которым действующим</w:t>
      </w:r>
      <w:r w:rsidR="00B77DE1">
        <w:rPr>
          <w:rFonts w:ascii="Times New Roman" w:hAnsi="Times New Roman"/>
          <w:i w:val="0"/>
          <w:sz w:val="28"/>
          <w:szCs w:val="28"/>
          <w:lang w:val="ru-RU"/>
        </w:rPr>
        <w:t xml:space="preserve"> законодательством предусмотрено проведение публичных слушаний, с участием населения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77DE1" w:rsidRDefault="00B77DE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3. Общественные обсуждения – процедура обсуждения намечаемой хозяйственной и иной деятельности, которая подлежит экологической экспертизе в соответствии с законодательством об экологической экспертизе, основанном на соответствующих положениях Конституции Российской Федерации, Федерального закона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от 10 января 2002 года №</w:t>
      </w:r>
      <w:r w:rsidR="00150B16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 xml:space="preserve">7 -ФЗ </w:t>
      </w:r>
      <w:r>
        <w:rPr>
          <w:rFonts w:ascii="Times New Roman" w:hAnsi="Times New Roman"/>
          <w:i w:val="0"/>
          <w:sz w:val="28"/>
          <w:szCs w:val="28"/>
          <w:lang w:val="ru-RU"/>
        </w:rPr>
        <w:t>«Об охране окружающей среды»</w:t>
      </w:r>
      <w:r w:rsidR="004E605F">
        <w:rPr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Федеральн</w:t>
      </w:r>
      <w:r w:rsid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ого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закон</w:t>
      </w:r>
      <w:r w:rsid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а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от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</w:rPr>
        <w:t> 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23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</w:rPr>
        <w:t> 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ноября 1995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</w:rPr>
        <w:t> 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года №</w:t>
      </w:r>
      <w:r w:rsidR="00150B16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230477" w:rsidRPr="00230477">
        <w:rPr>
          <w:rFonts w:ascii="Times New Roman" w:hAnsi="Times New Roman"/>
          <w:i w:val="0"/>
          <w:color w:val="000000"/>
          <w:spacing w:val="2"/>
          <w:sz w:val="28"/>
          <w:szCs w:val="28"/>
          <w:shd w:val="clear" w:color="auto" w:fill="FFFFFF"/>
          <w:lang w:val="ru-RU"/>
        </w:rPr>
        <w:t>174-ФЗ «Об экологической экспертизе»</w:t>
      </w:r>
      <w:r w:rsidR="004E605F" w:rsidRPr="00230477">
        <w:rPr>
          <w:rFonts w:ascii="Times New Roman" w:hAnsi="Times New Roman"/>
          <w:i w:val="0"/>
          <w:sz w:val="28"/>
          <w:szCs w:val="28"/>
          <w:lang w:val="ru-RU"/>
        </w:rPr>
        <w:t>,</w:t>
      </w:r>
      <w:r w:rsidR="004E605F">
        <w:rPr>
          <w:rFonts w:ascii="Times New Roman" w:hAnsi="Times New Roman"/>
          <w:i w:val="0"/>
          <w:sz w:val="28"/>
          <w:szCs w:val="28"/>
          <w:lang w:val="ru-RU"/>
        </w:rPr>
        <w:t xml:space="preserve"> принимаемых в соответствии с ним законов и иных нормативных правовых актов Российской Федерации и Забайкальского края.</w:t>
      </w:r>
    </w:p>
    <w:p w:rsidR="004E605F" w:rsidRDefault="00EF7F0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4. </w:t>
      </w:r>
      <w:r w:rsidR="004E605F">
        <w:rPr>
          <w:rFonts w:ascii="Times New Roman" w:hAnsi="Times New Roman"/>
          <w:i w:val="0"/>
          <w:sz w:val="28"/>
          <w:szCs w:val="28"/>
          <w:lang w:val="ru-RU"/>
        </w:rPr>
        <w:t>Заинтересованная общественность – граждане, общественные объединения, юридические лица и иные лица, интересы которых прямо или косвенно затрагиваются в случае реализации принимаемого органами местного самоуправления решения; реализации хозяйственной и иной деятельности, которая подлежит экологической экспертизе.</w:t>
      </w:r>
    </w:p>
    <w:p w:rsidR="00913517" w:rsidRPr="00B77DE1" w:rsidRDefault="004E605F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5.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Публичные слушания проводятся по инициативе населения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Совета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Главы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DB1CD4" w:rsidRDefault="004E605F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6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50B16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Публичные слушания, проводимые по инициативе населения или Совета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назначаются Советом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B439AD">
        <w:rPr>
          <w:rFonts w:ascii="Times New Roman" w:hAnsi="Times New Roman"/>
          <w:i w:val="0"/>
          <w:sz w:val="28"/>
          <w:szCs w:val="28"/>
          <w:lang w:val="ru-RU"/>
        </w:rPr>
        <w:t>, а по инициативе г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лавы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23047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B439AD">
        <w:rPr>
          <w:rFonts w:ascii="Times New Roman" w:hAnsi="Times New Roman"/>
          <w:i w:val="0"/>
          <w:sz w:val="28"/>
          <w:szCs w:val="28"/>
          <w:lang w:val="ru-RU"/>
        </w:rPr>
        <w:t>- г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лавой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B77DE1" w:rsidRDefault="004E605F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7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 На публичные слушания в обязательном порядке выносятся:</w:t>
      </w:r>
    </w:p>
    <w:p w:rsidR="00913517" w:rsidRPr="00DB1CD4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>1)</w:t>
      </w:r>
      <w:r w:rsidRPr="00DB1CD4">
        <w:rPr>
          <w:rFonts w:ascii="Times New Roman" w:hAnsi="Times New Roman"/>
          <w:i w:val="0"/>
          <w:color w:val="000000"/>
          <w:sz w:val="28"/>
          <w:szCs w:val="28"/>
          <w:shd w:val="clear" w:color="auto" w:fill="FFFFFF"/>
          <w:lang w:val="ru-RU"/>
        </w:rPr>
        <w:t xml:space="preserve"> проект устава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color w:val="000000"/>
          <w:sz w:val="28"/>
          <w:szCs w:val="28"/>
          <w:shd w:val="clear" w:color="auto" w:fill="FFFFFF"/>
          <w:lang w:val="ru-RU"/>
        </w:rPr>
        <w:t xml:space="preserve">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</w:t>
      </w:r>
      <w:r w:rsidRPr="00DB1CD4">
        <w:rPr>
          <w:rFonts w:ascii="Times New Roman" w:hAnsi="Times New Roman"/>
          <w:i w:val="0"/>
          <w:color w:val="000000"/>
          <w:sz w:val="28"/>
          <w:szCs w:val="28"/>
          <w:shd w:val="clear" w:color="auto" w:fill="FFFFFF"/>
          <w:lang w:val="ru-RU"/>
        </w:rPr>
        <w:lastRenderedPageBreak/>
        <w:t>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913517" w:rsidRPr="00B77DE1" w:rsidRDefault="00EF7F0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2) проект бюджета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и отчет о его исполнении;</w:t>
      </w:r>
    </w:p>
    <w:p w:rsidR="00913517" w:rsidRPr="00B77DE1" w:rsidRDefault="00DB1CD4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>3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913517" w:rsidRPr="00B77DE1">
        <w:rPr>
          <w:rFonts w:ascii="Times New Roman" w:hAnsi="Times New Roman"/>
          <w:i w:val="0"/>
          <w:sz w:val="28"/>
          <w:szCs w:val="28"/>
          <w:shd w:val="clear" w:color="auto" w:fill="FFFFFF"/>
          <w:lang w:val="ru-RU"/>
        </w:rPr>
        <w:t xml:space="preserve"> проект стратегии социально-экономического развития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shd w:val="clear" w:color="auto" w:fill="FFFFFF"/>
          <w:lang w:val="ru-RU"/>
        </w:rPr>
        <w:t>;</w:t>
      </w:r>
    </w:p>
    <w:p w:rsidR="00913517" w:rsidRPr="00B77DE1" w:rsidRDefault="00DB1CD4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>4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) вопросы о преобразовании </w:t>
      </w:r>
      <w:r w:rsidR="00230477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, за исключением случаев, е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>сли в соответствии со статьёй 12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Федерального закона от 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>20.03.2025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года № 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>33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-ФЗ «Об общих принципах организации местного самоуправления в 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>единой системе публичной власти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» для преобразования муниципального 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>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требуется получение согласия населения 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 xml:space="preserve">Нерчинского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муниципального </w:t>
      </w:r>
      <w:r w:rsidR="00F41CCE">
        <w:rPr>
          <w:rFonts w:ascii="Times New Roman" w:hAnsi="Times New Roman"/>
          <w:i w:val="0"/>
          <w:sz w:val="28"/>
          <w:szCs w:val="28"/>
          <w:lang w:val="ru-RU"/>
        </w:rPr>
        <w:t>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, выраженного путём голосования либо на сходе граждан.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Указанные вопросы подлежат обязательному рассмотрению на публичных слушания, проводимых во всех формах, установленных статьей </w:t>
      </w:r>
      <w:r w:rsidR="004E605F">
        <w:rPr>
          <w:rFonts w:ascii="Times New Roman" w:hAnsi="Times New Roman"/>
          <w:i w:val="0"/>
          <w:sz w:val="28"/>
          <w:szCs w:val="28"/>
          <w:lang w:val="ru-RU"/>
        </w:rPr>
        <w:t>8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настоящего Положения.</w:t>
      </w:r>
    </w:p>
    <w:p w:rsidR="00913517" w:rsidRPr="00B77DE1" w:rsidRDefault="004E605F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7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.1.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</w:t>
      </w:r>
      <w:r>
        <w:rPr>
          <w:rFonts w:ascii="Times New Roman" w:hAnsi="Times New Roman"/>
          <w:i w:val="0"/>
          <w:sz w:val="28"/>
          <w:szCs w:val="28"/>
          <w:lang w:val="ru-RU"/>
        </w:rPr>
        <w:t>настоящим  Положением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с учетом положений законодательства о градостроительной деятельности.</w:t>
      </w:r>
    </w:p>
    <w:p w:rsidR="00913517" w:rsidRPr="00B77DE1" w:rsidRDefault="00150B16" w:rsidP="004E605F">
      <w:pPr>
        <w:pStyle w:val="a3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8.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Публичные слушания проводятся в следующих формах: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-слушания по проектам муниципальных правовых актов в Совете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или администрации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с участием представителей общественности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-массовое обсуждение населением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проектов муниципальных правовых актов;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-рассмотрение на заседании Совета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администрации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AD1E54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проектов муниципальных правовых актов с участием представителей общественности </w:t>
      </w:r>
      <w:r w:rsidR="00AD1E5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913517" w:rsidRDefault="00913517" w:rsidP="00AD1E54">
      <w:pPr>
        <w:pStyle w:val="a3"/>
        <w:ind w:firstLine="709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2.</w:t>
      </w:r>
      <w:r w:rsidR="0043427F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Слушания в органе местного самоуправления </w:t>
      </w:r>
      <w:r w:rsidR="00AD1E54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Нерчинского муниципального округа</w:t>
      </w:r>
      <w:r w:rsidR="007E2C48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 </w:t>
      </w:r>
    </w:p>
    <w:p w:rsidR="007E2C48" w:rsidRPr="007906E5" w:rsidRDefault="007E2C48" w:rsidP="00AD1E54">
      <w:pPr>
        <w:pStyle w:val="a3"/>
        <w:ind w:firstLine="709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913517" w:rsidRPr="00B77DE1" w:rsidRDefault="004E605F" w:rsidP="004E605F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9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. Слушания в </w:t>
      </w:r>
      <w:r>
        <w:rPr>
          <w:rFonts w:ascii="Times New Roman" w:hAnsi="Times New Roman"/>
          <w:i w:val="0"/>
          <w:sz w:val="28"/>
          <w:szCs w:val="28"/>
          <w:lang w:val="ru-RU"/>
        </w:rPr>
        <w:t>администрации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B439AD">
        <w:rPr>
          <w:rFonts w:ascii="Times New Roman" w:hAnsi="Times New Roman"/>
          <w:i w:val="0"/>
          <w:sz w:val="28"/>
          <w:szCs w:val="28"/>
          <w:lang w:val="ru-RU"/>
        </w:rPr>
        <w:t xml:space="preserve"> (далее-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слушания)</w:t>
      </w:r>
      <w:r w:rsidR="00B439A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- обсуждение депутатами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и(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или</w:t>
      </w:r>
      <w:r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представителями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и иными лицами проектов муниципальных правовых актов с участием представителей общественности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DB1CD4" w:rsidRDefault="004E605F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10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Слушания в Совете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6C1D04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провод</w:t>
      </w:r>
      <w:r w:rsidR="00B439AD">
        <w:rPr>
          <w:rFonts w:ascii="Times New Roman" w:hAnsi="Times New Roman"/>
          <w:i w:val="0"/>
          <w:sz w:val="28"/>
          <w:szCs w:val="28"/>
          <w:lang w:val="ru-RU"/>
        </w:rPr>
        <w:t>ятся по инициативе г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лавы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или по инициативе группы жителей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обладающих активным избирательным правом на выборах в органы местного самоуправления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, численностью не менее 100 человек.</w:t>
      </w:r>
    </w:p>
    <w:p w:rsidR="00913517" w:rsidRPr="00DB1CD4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Слушания в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B439AD">
        <w:rPr>
          <w:rFonts w:ascii="Times New Roman" w:hAnsi="Times New Roman"/>
          <w:i w:val="0"/>
          <w:sz w:val="28"/>
          <w:szCs w:val="28"/>
          <w:lang w:val="ru-RU"/>
        </w:rPr>
        <w:t xml:space="preserve"> проводятся по инициативе г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лавы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или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или по инициативе группы жителей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обладающих активным избирательным правом на выборах в органы местного самоуправления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>, численность</w:t>
      </w:r>
      <w:r w:rsidR="001F1A49">
        <w:rPr>
          <w:rFonts w:ascii="Times New Roman" w:hAnsi="Times New Roman"/>
          <w:i w:val="0"/>
          <w:sz w:val="28"/>
          <w:szCs w:val="28"/>
          <w:lang w:val="ru-RU"/>
        </w:rPr>
        <w:t>ю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не менее 100 человек.</w:t>
      </w:r>
    </w:p>
    <w:p w:rsidR="00913517" w:rsidRPr="00DB1CD4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11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Председатель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6C1D04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возлагает подготовку</w:t>
      </w:r>
      <w:r w:rsidR="006C1D04" w:rsidRPr="006C1D0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и проведение слушаний на комиссию Совета 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, к сфере компетенции которо</w:t>
      </w:r>
      <w:r>
        <w:rPr>
          <w:rFonts w:ascii="Times New Roman" w:hAnsi="Times New Roman"/>
          <w:i w:val="0"/>
          <w:sz w:val="28"/>
          <w:szCs w:val="28"/>
          <w:lang w:val="ru-RU"/>
        </w:rPr>
        <w:t>й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относится выносимый на слушания вопрос.</w:t>
      </w:r>
    </w:p>
    <w:p w:rsidR="00913517" w:rsidRPr="00DB1CD4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Глава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возлагает подготовку и проведение слушаний на структурное подразделение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>, к сфере компетенции которого относится выносимый на слушания вопрос.</w:t>
      </w:r>
    </w:p>
    <w:p w:rsidR="00913517" w:rsidRPr="00DB1CD4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12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Р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>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споряжение о проведении слушаний, включающее информацию о теме, времени и месте проведения слушаний, комиссии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структурном подразделении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ответственных за их подготовку и проведение, издает соответственно председатель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>, г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лава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13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Информация о времени, месте и теме слушания, а также проект муниципального правового акта, предполагаемый к обсуждению на слушаниях, подлежит обязательному обна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>родованию в газете «Нерчинская з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везда»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 xml:space="preserve"> и на </w:t>
      </w:r>
      <w:r w:rsidR="007906E5" w:rsidRPr="008F0C0A">
        <w:rPr>
          <w:rFonts w:ascii="Times New Roman" w:hAnsi="Times New Roman"/>
          <w:i w:val="0"/>
          <w:sz w:val="28"/>
          <w:szCs w:val="28"/>
          <w:lang w:val="ru-RU"/>
        </w:rPr>
        <w:t xml:space="preserve">официальном сайте Нерчинского муниципального округа в информационно-телекоммуникационной сети «Интернет» </w:t>
      </w:r>
      <w:r w:rsidR="007906E5" w:rsidRPr="000D054F">
        <w:rPr>
          <w:rFonts w:ascii="Times New Roman" w:hAnsi="Times New Roman"/>
          <w:i w:val="0"/>
          <w:sz w:val="28"/>
          <w:szCs w:val="28"/>
          <w:lang w:val="ru-RU"/>
        </w:rPr>
        <w:t>(</w:t>
      </w:r>
      <w:hyperlink r:id="rId8" w:history="1"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https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://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npa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-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nerchinsk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.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ru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/</w:t>
        </w:r>
      </w:hyperlink>
      <w:r w:rsidR="007906E5" w:rsidRPr="000D054F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913517" w:rsidRPr="000D054F">
        <w:rPr>
          <w:rFonts w:ascii="Times New Roman" w:hAnsi="Times New Roman"/>
          <w:i w:val="0"/>
          <w:sz w:val="28"/>
          <w:szCs w:val="28"/>
          <w:lang w:val="ru-RU"/>
        </w:rPr>
        <w:t>,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180407" w:rsidRPr="0043427F">
        <w:rPr>
          <w:rFonts w:ascii="Times New Roman" w:hAnsi="Times New Roman"/>
          <w:i w:val="0"/>
          <w:color w:val="000000" w:themeColor="text1"/>
          <w:sz w:val="28"/>
          <w:szCs w:val="28"/>
          <w:lang w:val="ru-RU"/>
        </w:rPr>
        <w:t>не позднее</w:t>
      </w:r>
      <w:r w:rsidR="006C1D04">
        <w:rPr>
          <w:rFonts w:ascii="Times New Roman" w:hAnsi="Times New Roman"/>
          <w:i w:val="0"/>
          <w:color w:val="FF000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чем за 10 дней до начала слушаний.</w:t>
      </w:r>
    </w:p>
    <w:p w:rsidR="00913517" w:rsidRPr="00B77DE1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14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Предварительный состав участников слушаний определяется комиссией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структурными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lastRenderedPageBreak/>
        <w:t xml:space="preserve">подразделениями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, ответственным</w:t>
      </w:r>
      <w:r>
        <w:rPr>
          <w:rFonts w:ascii="Times New Roman" w:hAnsi="Times New Roman"/>
          <w:i w:val="0"/>
          <w:sz w:val="28"/>
          <w:szCs w:val="28"/>
          <w:lang w:val="ru-RU"/>
        </w:rPr>
        <w:t>и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за их подготовку и проведение.</w:t>
      </w:r>
    </w:p>
    <w:p w:rsidR="00913517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>При этом при наличии свободных мест иным заинтересованным лицам не может быть отказано в участии в слушаниях как минимум пятнадцати заинтересованным лица</w:t>
      </w:r>
      <w:r w:rsidR="00180407" w:rsidRPr="0043427F">
        <w:rPr>
          <w:rFonts w:ascii="Times New Roman" w:hAnsi="Times New Roman"/>
          <w:i w:val="0"/>
          <w:sz w:val="28"/>
          <w:szCs w:val="28"/>
          <w:lang w:val="ru-RU"/>
        </w:rPr>
        <w:t>м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, изъявившим желание участвовать в слушаниях, ранее других направившим не позднее, чем за три дня до начала слушаний, в адрес организаторов слушаний письменное извещение о своем желании принять участие в слушаниях с описью вложения.</w:t>
      </w:r>
    </w:p>
    <w:p w:rsidR="00913517" w:rsidRPr="00B77DE1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15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Обязательному приглашению к участию в слушаниях подлежат представители политических партий и иных общественных объединений, осуществляющих свою деятельность на территории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а также руководители организаций, действующих на территории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в сфере, соответствующей теме слушаний, а в случае проведения слушаний по инициативе группы жителей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обладающих активным избирательным правом на выборах в органы местного самоуправления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численностью не менее 100 человек - представители данной инициативной группы.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>Приглашенным на слушания лицам заблаговременно рассылаются официальные уведомления, в соответствии с которыми они имеют право принять участие в слушаниях.</w:t>
      </w:r>
    </w:p>
    <w:p w:rsidR="00913517" w:rsidRPr="00B77DE1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16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Председательствующим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>и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на слушаниях 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>являются: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председатель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заместитель председателя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председатель, заместитель председателя комиссии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>, г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лава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B77DE1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17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Председательствующий ведет слушания и следит за порядком обсуждения вопросов повестки дня слушаний.</w:t>
      </w:r>
    </w:p>
    <w:p w:rsidR="00913517" w:rsidRPr="00B77DE1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18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Информационные материалы к слушаниям, проекты рекомендаций и иных документов, которые предполагается принять по результатам слушаний, включая проекты муниципальных правовых актов, готовятся комиссией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структурным подразделением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, ответственными за подготовку и проведение слушаний.</w:t>
      </w:r>
    </w:p>
    <w:p w:rsidR="00913517" w:rsidRPr="00DB1CD4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19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Для подготовки проектов указанных документов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>,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распоряжением председателя Совет</w:t>
      </w:r>
      <w:r>
        <w:rPr>
          <w:rFonts w:ascii="Times New Roman" w:hAnsi="Times New Roman"/>
          <w:i w:val="0"/>
          <w:sz w:val="28"/>
          <w:szCs w:val="28"/>
          <w:lang w:val="ru-RU"/>
        </w:rPr>
        <w:t>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6C1D04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43427F" w:rsidRPr="00DB1CD4">
        <w:rPr>
          <w:rFonts w:ascii="Times New Roman" w:hAnsi="Times New Roman"/>
          <w:i w:val="0"/>
          <w:sz w:val="28"/>
          <w:szCs w:val="28"/>
          <w:lang w:val="ru-RU"/>
        </w:rPr>
        <w:t>образ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уются </w:t>
      </w:r>
      <w:r w:rsidR="0043427F" w:rsidRPr="00DB1CD4">
        <w:rPr>
          <w:rFonts w:ascii="Times New Roman" w:hAnsi="Times New Roman"/>
          <w:i w:val="0"/>
          <w:sz w:val="28"/>
          <w:szCs w:val="28"/>
          <w:lang w:val="ru-RU"/>
        </w:rPr>
        <w:t>рабочие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группы с привлечением к их работе работников аппарата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работников структурного подразделения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а также, </w:t>
      </w:r>
      <w:r>
        <w:rPr>
          <w:rFonts w:ascii="Times New Roman" w:hAnsi="Times New Roman"/>
          <w:i w:val="0"/>
          <w:sz w:val="28"/>
          <w:szCs w:val="28"/>
          <w:lang w:val="ru-RU"/>
        </w:rPr>
        <w:t>при необходимости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, независимых экспертов.</w:t>
      </w:r>
    </w:p>
    <w:p w:rsidR="00913517" w:rsidRPr="00B77DE1" w:rsidRDefault="001F1A49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20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Слушания начинаются кратким вступительным словом председатель</w:t>
      </w:r>
      <w:r w:rsidR="0043427F">
        <w:rPr>
          <w:rFonts w:ascii="Times New Roman" w:hAnsi="Times New Roman"/>
          <w:i w:val="0"/>
          <w:sz w:val="28"/>
          <w:szCs w:val="28"/>
          <w:lang w:val="ru-RU"/>
        </w:rPr>
        <w:t>ствующего, который информирует по существу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обсуждаемого вопроса, его значимости, порядке проведения слушаний, участниках слушаний.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Затем слово предоставляется представителю комиссии Совета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lastRenderedPageBreak/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структурного подразделения администрации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ответственными за подготовку и проведение слушаний, или участнику слушаний для доклада по обсуждаемому вопросу (до 30 минут) после чего следуют вопросы участников слушаний, которые 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>задаются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как в устной, так и в письменной формах. Затем слово для выступлений предоставляется участникам слушаний (до 10 минут) в порядке поступления заявок на выступления.</w:t>
      </w:r>
    </w:p>
    <w:p w:rsidR="00913517" w:rsidRPr="00DB1CD4" w:rsidRDefault="00EF7F0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В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зависимости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от количества желающих выступить председательствующий на слушаниях </w:t>
      </w:r>
      <w:r w:rsidR="001F1A49">
        <w:rPr>
          <w:rFonts w:ascii="Times New Roman" w:hAnsi="Times New Roman"/>
          <w:i w:val="0"/>
          <w:sz w:val="28"/>
          <w:szCs w:val="28"/>
          <w:lang w:val="ru-RU"/>
        </w:rPr>
        <w:t>принимает решение об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огранич</w:t>
      </w:r>
      <w:r w:rsidR="001F1A49">
        <w:rPr>
          <w:rFonts w:ascii="Times New Roman" w:hAnsi="Times New Roman"/>
          <w:i w:val="0"/>
          <w:sz w:val="28"/>
          <w:szCs w:val="28"/>
          <w:lang w:val="ru-RU"/>
        </w:rPr>
        <w:t>ении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время </w:t>
      </w:r>
      <w:r w:rsidR="0043427F" w:rsidRPr="00DB1CD4">
        <w:rPr>
          <w:rFonts w:ascii="Times New Roman" w:hAnsi="Times New Roman"/>
          <w:i w:val="0"/>
          <w:sz w:val="28"/>
          <w:szCs w:val="28"/>
          <w:lang w:val="ru-RU"/>
        </w:rPr>
        <w:t>выступления участников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слушаний.</w:t>
      </w:r>
    </w:p>
    <w:p w:rsidR="004F317E" w:rsidRDefault="00913517" w:rsidP="004F317E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>Все желающие выступить на слушаниях берут слово только с разрешения председательствующего.</w:t>
      </w:r>
    </w:p>
    <w:p w:rsidR="004F317E" w:rsidRPr="00DB1CD4" w:rsidRDefault="004F317E" w:rsidP="004F317E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В любом случае право выступления на слушаниях предоставляются представителям некоммерческих организаций, специализирующихся на вопросах, вынесенных на слушания, политических партий, имеющих местные отделения на территории </w:t>
      </w:r>
      <w:r w:rsidR="006C1D04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>, а также лицам, заранее уведомившим организаторов слушаний путем отправления письма с описью вложения о намерении выступить.</w:t>
      </w:r>
    </w:p>
    <w:p w:rsidR="00913517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С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лушания проводятся </w:t>
      </w:r>
      <w:r w:rsidR="00180407" w:rsidRPr="0043427F">
        <w:rPr>
          <w:rFonts w:ascii="Times New Roman" w:hAnsi="Times New Roman"/>
          <w:i w:val="0"/>
          <w:sz w:val="28"/>
          <w:szCs w:val="28"/>
          <w:lang w:val="ru-RU"/>
        </w:rPr>
        <w:t>как правило</w:t>
      </w:r>
      <w:r w:rsidR="00154303">
        <w:rPr>
          <w:rFonts w:ascii="Times New Roman" w:hAnsi="Times New Roman"/>
          <w:i w:val="0"/>
          <w:color w:val="FF000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по нерабочим дням с 9 до 18 часов по местному времени.</w:t>
      </w:r>
    </w:p>
    <w:p w:rsidR="00913517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Слушания </w:t>
      </w:r>
      <w:r w:rsidR="004F317E">
        <w:rPr>
          <w:rFonts w:ascii="Times New Roman" w:hAnsi="Times New Roman"/>
          <w:i w:val="0"/>
          <w:sz w:val="28"/>
          <w:szCs w:val="28"/>
          <w:lang w:val="ru-RU"/>
        </w:rPr>
        <w:t>прекращаются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в 24 часа по местному времени при условии, что с начала их проведения прошло не менее 4 часов.</w:t>
      </w:r>
    </w:p>
    <w:p w:rsidR="00913517" w:rsidRDefault="00913517" w:rsidP="004F317E">
      <w:pPr>
        <w:pStyle w:val="a3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Продолжительность слушаний определяется характером обсуждаемых вопросов. 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Председательствующий на слушаниях вправе принять решение о перерыве в слушаниях и о</w:t>
      </w:r>
      <w:r w:rsidR="004F317E">
        <w:rPr>
          <w:rFonts w:ascii="Times New Roman" w:hAnsi="Times New Roman"/>
          <w:i w:val="0"/>
          <w:sz w:val="28"/>
          <w:szCs w:val="28"/>
          <w:lang w:val="ru-RU"/>
        </w:rPr>
        <w:t>б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их продолжении в другое время.</w:t>
      </w:r>
    </w:p>
    <w:p w:rsidR="00913517" w:rsidRPr="00B77DE1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21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 На слушаниях ведется протокол, который подписывается председательствующим.</w:t>
      </w:r>
    </w:p>
    <w:p w:rsidR="00913517" w:rsidRPr="00DB1CD4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В протоколе слушаний в обязательном </w:t>
      </w:r>
      <w:r w:rsidR="001A6957" w:rsidRPr="00DB1CD4">
        <w:rPr>
          <w:rFonts w:ascii="Times New Roman" w:hAnsi="Times New Roman"/>
          <w:i w:val="0"/>
          <w:sz w:val="28"/>
          <w:szCs w:val="28"/>
          <w:lang w:val="ru-RU"/>
        </w:rPr>
        <w:t>порядке отражаются</w:t>
      </w:r>
      <w:r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позиции и мнения участников слушаний по каждому из обсуждаемых на слушаниях вопросов, высказанные ими в ходе слушаний.</w:t>
      </w:r>
    </w:p>
    <w:p w:rsidR="00913517" w:rsidRPr="00B77DE1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22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По итогам слушаний принимаются рекомендации и иные документы.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Указанные документы утверждаются, соответственно, Советом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>, г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лавой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23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Итоговые документы по результатам слушаний, также протокол слушаний подлежат обязательному </w:t>
      </w:r>
      <w:r w:rsidR="00180407" w:rsidRPr="001A6957">
        <w:rPr>
          <w:rFonts w:ascii="Times New Roman" w:hAnsi="Times New Roman"/>
          <w:i w:val="0"/>
          <w:sz w:val="28"/>
          <w:szCs w:val="28"/>
          <w:lang w:val="ru-RU"/>
        </w:rPr>
        <w:t>опубликованию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в газете «Нерчинская звезда» 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 xml:space="preserve">и </w:t>
      </w:r>
      <w:r w:rsidR="007906E5" w:rsidRPr="008F0C0A">
        <w:rPr>
          <w:rFonts w:ascii="Times New Roman" w:hAnsi="Times New Roman"/>
          <w:i w:val="0"/>
          <w:sz w:val="28"/>
          <w:szCs w:val="28"/>
          <w:lang w:val="ru-RU"/>
        </w:rPr>
        <w:t xml:space="preserve">на официальном сайте Нерчинского муниципального округа в информационно-телекоммуникационной сети «Интернет» </w:t>
      </w:r>
      <w:r w:rsidR="007906E5" w:rsidRPr="000D054F">
        <w:rPr>
          <w:rFonts w:ascii="Times New Roman" w:hAnsi="Times New Roman"/>
          <w:i w:val="0"/>
          <w:sz w:val="28"/>
          <w:szCs w:val="28"/>
          <w:lang w:val="ru-RU"/>
        </w:rPr>
        <w:t>(</w:t>
      </w:r>
      <w:hyperlink r:id="rId9" w:history="1"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https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://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npa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-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nerchinsk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.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ru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/</w:t>
        </w:r>
      </w:hyperlink>
      <w:r w:rsidR="007906E5" w:rsidRPr="000D054F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не позднее чем через 10 дней после окончания слушаний.</w:t>
      </w:r>
    </w:p>
    <w:p w:rsidR="005A7A5C" w:rsidRDefault="005A7A5C" w:rsidP="00EF7F01">
      <w:pPr>
        <w:pStyle w:val="a3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913517" w:rsidRPr="007906E5" w:rsidRDefault="00913517" w:rsidP="00B439AD">
      <w:pPr>
        <w:pStyle w:val="a3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3.</w:t>
      </w:r>
      <w:r w:rsidR="001A6957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="0065759D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Общественные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обсуждени</w:t>
      </w:r>
      <w:r w:rsidR="0065759D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я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населением </w:t>
      </w:r>
      <w:r w:rsidR="00154303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Нерчинского муниципального округа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проектов муниципальных правовых актов</w:t>
      </w:r>
    </w:p>
    <w:p w:rsidR="00913517" w:rsidRPr="00F409E1" w:rsidRDefault="00913517" w:rsidP="00B439AD">
      <w:pPr>
        <w:pStyle w:val="a3"/>
        <w:ind w:firstLine="709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913517" w:rsidRPr="00F409E1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>24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На </w:t>
      </w:r>
      <w:r w:rsidR="008A4612" w:rsidRPr="00F409E1">
        <w:rPr>
          <w:rFonts w:ascii="Times New Roman" w:hAnsi="Times New Roman"/>
          <w:i w:val="0"/>
          <w:sz w:val="28"/>
          <w:szCs w:val="28"/>
          <w:lang w:val="ru-RU"/>
        </w:rPr>
        <w:t>общественные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обсуждени</w:t>
      </w:r>
      <w:r w:rsidR="008A4612" w:rsidRPr="00F409E1">
        <w:rPr>
          <w:rFonts w:ascii="Times New Roman" w:hAnsi="Times New Roman"/>
          <w:i w:val="0"/>
          <w:sz w:val="28"/>
          <w:szCs w:val="28"/>
          <w:lang w:val="ru-RU"/>
        </w:rPr>
        <w:t>я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населением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проектов муниципальных правовых актов выносятся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lastRenderedPageBreak/>
        <w:t xml:space="preserve">вопросы, указанные в пункте 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>7.1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. настоящего Положения, а также иные проекты муниципальных правовых актов по наиболее важным проблемам развития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F409E1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>25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Вынесение проектов муниципальных правовых актов на </w:t>
      </w:r>
      <w:r w:rsidR="00F409E1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общественные обсуждения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осуществляется по инициативе Совета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>, г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лавы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а также по инициативе группы жителей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обладающих активным избирательным правом на выборах в органы местного самоуправления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численностью не менее 100 человек.</w:t>
      </w:r>
    </w:p>
    <w:p w:rsidR="00913517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>26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Информация о проектах муниципальных правовых актов, выносимых на </w:t>
      </w:r>
      <w:r w:rsidR="00F409E1" w:rsidRPr="00F409E1">
        <w:rPr>
          <w:rFonts w:ascii="Times New Roman" w:hAnsi="Times New Roman"/>
          <w:i w:val="0"/>
          <w:sz w:val="28"/>
          <w:szCs w:val="28"/>
          <w:lang w:val="ru-RU"/>
        </w:rPr>
        <w:t>общественные обсуждения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(далее – обсуждение) населения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а также тексты указанных актов, подлежат обязательному </w:t>
      </w:r>
      <w:r w:rsidR="00180407" w:rsidRPr="001A6957">
        <w:rPr>
          <w:rFonts w:ascii="Times New Roman" w:hAnsi="Times New Roman"/>
          <w:i w:val="0"/>
          <w:sz w:val="28"/>
          <w:szCs w:val="28"/>
          <w:lang w:val="ru-RU"/>
        </w:rPr>
        <w:t>опубликованию</w:t>
      </w:r>
      <w:r w:rsidR="00154303">
        <w:rPr>
          <w:rFonts w:ascii="Times New Roman" w:hAnsi="Times New Roman"/>
          <w:i w:val="0"/>
          <w:color w:val="FF000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в газете «Нерчинская звезда»</w:t>
      </w:r>
      <w:r w:rsidR="00374764">
        <w:rPr>
          <w:rFonts w:ascii="Times New Roman" w:hAnsi="Times New Roman"/>
          <w:i w:val="0"/>
          <w:sz w:val="28"/>
          <w:szCs w:val="28"/>
          <w:lang w:val="ru-RU"/>
        </w:rPr>
        <w:t xml:space="preserve"> и </w:t>
      </w:r>
      <w:r w:rsidR="00374764" w:rsidRPr="0037476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374764" w:rsidRPr="008F0C0A">
        <w:rPr>
          <w:rFonts w:ascii="Times New Roman" w:hAnsi="Times New Roman"/>
          <w:i w:val="0"/>
          <w:sz w:val="28"/>
          <w:szCs w:val="28"/>
          <w:lang w:val="ru-RU"/>
        </w:rPr>
        <w:t xml:space="preserve">на официальном сайте Нерчинского муниципального округа в информационно-телекоммуникационной сети «Интернет» </w:t>
      </w:r>
      <w:r w:rsidR="00374764" w:rsidRPr="000D054F">
        <w:rPr>
          <w:rFonts w:ascii="Times New Roman" w:hAnsi="Times New Roman"/>
          <w:i w:val="0"/>
          <w:sz w:val="28"/>
          <w:szCs w:val="28"/>
          <w:lang w:val="ru-RU"/>
        </w:rPr>
        <w:t>(</w:t>
      </w:r>
      <w:hyperlink r:id="rId10" w:history="1"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https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://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npa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-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nerchinsk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.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ru</w:t>
        </w:r>
        <w:r w:rsidR="00374764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/</w:t>
        </w:r>
      </w:hyperlink>
      <w:r w:rsidR="00374764" w:rsidRPr="008F0C0A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, также  довод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>я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тся до сведения населения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иным способом не позднее, чем за 10 дней до начала обсуждения.</w:t>
      </w:r>
    </w:p>
    <w:p w:rsidR="00913517" w:rsidRPr="00F409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Сроки обсуждения населением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проектов муниципальных правовых актов </w:t>
      </w:r>
      <w:r w:rsidR="004F317E" w:rsidRPr="00F409E1">
        <w:rPr>
          <w:rFonts w:ascii="Times New Roman" w:hAnsi="Times New Roman"/>
          <w:i w:val="0"/>
          <w:sz w:val="28"/>
          <w:szCs w:val="28"/>
          <w:lang w:val="ru-RU"/>
        </w:rPr>
        <w:t>составляют не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менее двух недель и</w:t>
      </w:r>
      <w:r w:rsidR="004F317E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не 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>более трех месяцев.</w:t>
      </w:r>
    </w:p>
    <w:p w:rsidR="00312233" w:rsidRPr="000D054F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>27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Проекты муниципальных правовых актов, вынесенные на обсуждение населения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рассматриваются на собраниях общественных объединений, жителей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, о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>б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суждаются в газете «Нерчинская звезда» или на официальном сайте </w:t>
      </w:r>
      <w:r w:rsidR="00312233" w:rsidRPr="008F0C0A">
        <w:rPr>
          <w:rFonts w:ascii="Times New Roman" w:hAnsi="Times New Roman"/>
          <w:i w:val="0"/>
          <w:sz w:val="28"/>
          <w:szCs w:val="28"/>
          <w:lang w:val="ru-RU"/>
        </w:rPr>
        <w:t xml:space="preserve">Нерчинского муниципального округа в информационно-телекоммуникационной сети «Интернет» </w:t>
      </w:r>
      <w:r w:rsidR="00312233" w:rsidRPr="000D054F">
        <w:rPr>
          <w:rFonts w:ascii="Times New Roman" w:hAnsi="Times New Roman"/>
          <w:i w:val="0"/>
          <w:sz w:val="28"/>
          <w:szCs w:val="28"/>
          <w:lang w:val="ru-RU"/>
        </w:rPr>
        <w:t>(</w:t>
      </w:r>
      <w:hyperlink r:id="rId11" w:history="1"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https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://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npa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-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nerchinsk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.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ru</w:t>
        </w:r>
        <w:r w:rsidR="00312233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/</w:t>
        </w:r>
      </w:hyperlink>
      <w:r w:rsidR="00312233" w:rsidRPr="000D054F">
        <w:rPr>
          <w:rFonts w:ascii="Times New Roman" w:hAnsi="Times New Roman"/>
          <w:i w:val="0"/>
          <w:sz w:val="28"/>
          <w:szCs w:val="28"/>
          <w:lang w:val="ru-RU"/>
        </w:rPr>
        <w:t>).</w:t>
      </w:r>
    </w:p>
    <w:p w:rsidR="00913517" w:rsidRPr="00F409E1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>28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Предложения и замечания субъектов обсуждения направляются ими в Совет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администрацию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обобщаются органами, в сферу компетенции которых входит вынесенный на обсуждение вопрос, и учитываются при доработке проектов муниципальных правовых актов, вынесенных на обсуждение, а также в практической деятельности Совета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, администрации </w:t>
      </w:r>
      <w:r w:rsidR="00154303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F409E1" w:rsidRDefault="004F317E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>29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Результаты обсуждения населением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проектов муниципальных правовых актов по вопросам местного значения в течение месяца со дня окончания обсуждения рассматриваются соответствующим органом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F409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180407" w:rsidRPr="00F409E1" w:rsidRDefault="00913517" w:rsidP="004C2F20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В течение 10 дней со дня окончания рассмотрения официальному обнародованию (опубликованию) в газете «Нерчинская звезда» </w:t>
      </w:r>
      <w:r w:rsidR="004F317E"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и 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на официальном сайте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t xml:space="preserve"> в информационно – телекоммуникационной сети «Интернет» в обобщенном виде подлежат </w:t>
      </w:r>
      <w:r w:rsidRPr="00F409E1">
        <w:rPr>
          <w:rFonts w:ascii="Times New Roman" w:hAnsi="Times New Roman"/>
          <w:i w:val="0"/>
          <w:sz w:val="28"/>
          <w:szCs w:val="28"/>
          <w:lang w:val="ru-RU"/>
        </w:rPr>
        <w:lastRenderedPageBreak/>
        <w:t>позиции и мнения, высказанные субъектами обсуждения относительно проекта муниципального правового акта, вынесенного на обсуждение, с указанием их автора.</w:t>
      </w:r>
    </w:p>
    <w:p w:rsidR="00DB1CD4" w:rsidRPr="00F409E1" w:rsidRDefault="00DB1CD4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913517" w:rsidRPr="007906E5" w:rsidRDefault="00913517" w:rsidP="00DB1CD4">
      <w:pPr>
        <w:pStyle w:val="a3"/>
        <w:ind w:firstLine="709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4.</w:t>
      </w:r>
      <w:r w:rsidR="001A6957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Рассмотрение на заседании Совет</w:t>
      </w:r>
      <w:r w:rsidR="0065759D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а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="004C2F20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Нерчинского муниципального округа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, администрации </w:t>
      </w:r>
      <w:r w:rsidR="004C2F20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Нерчинского муниципального округа </w:t>
      </w:r>
      <w:r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проектов муниципальных правовых актов с участием представителей общественности </w:t>
      </w:r>
      <w:r w:rsidR="004C2F20" w:rsidRPr="007906E5">
        <w:rPr>
          <w:rFonts w:ascii="Times New Roman" w:hAnsi="Times New Roman"/>
          <w:b/>
          <w:i w:val="0"/>
          <w:sz w:val="28"/>
          <w:szCs w:val="28"/>
          <w:lang w:val="ru-RU"/>
        </w:rPr>
        <w:t>Нерчинского муниципального округа</w:t>
      </w:r>
    </w:p>
    <w:p w:rsidR="00DB1CD4" w:rsidRPr="00DB1CD4" w:rsidRDefault="00DB1CD4" w:rsidP="00DB1CD4">
      <w:pPr>
        <w:pStyle w:val="a3"/>
        <w:ind w:firstLine="709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913517" w:rsidRPr="00DB1CD4" w:rsidRDefault="0065759D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30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Проект муниципального правового акта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232EDA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>рассматриваются</w:t>
      </w:r>
      <w:r w:rsidR="00232EDA">
        <w:rPr>
          <w:rFonts w:ascii="Times New Roman" w:hAnsi="Times New Roman"/>
          <w:i w:val="0"/>
          <w:sz w:val="28"/>
          <w:szCs w:val="28"/>
          <w:lang w:val="ru-RU"/>
        </w:rPr>
        <w:t xml:space="preserve"> на п</w:t>
      </w:r>
      <w:r w:rsidR="00232EDA" w:rsidRPr="00487918">
        <w:rPr>
          <w:rFonts w:ascii="Times New Roman" w:hAnsi="Times New Roman"/>
          <w:i w:val="0"/>
          <w:sz w:val="28"/>
          <w:szCs w:val="28"/>
          <w:lang w:val="ru-RU"/>
        </w:rPr>
        <w:t>лена</w:t>
      </w:r>
      <w:r w:rsidR="00913517" w:rsidRPr="00487918">
        <w:rPr>
          <w:rFonts w:ascii="Times New Roman" w:hAnsi="Times New Roman"/>
          <w:i w:val="0"/>
          <w:sz w:val="28"/>
          <w:szCs w:val="28"/>
          <w:lang w:val="ru-RU"/>
        </w:rPr>
        <w:t xml:space="preserve">рном 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заседании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, заседании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 xml:space="preserve"> с участием представителей общественности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DB1CD4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B77DE1" w:rsidRDefault="0065759D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31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Рассмотрение проекта муниципального правового акта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232EDA">
        <w:rPr>
          <w:rFonts w:ascii="Times New Roman" w:hAnsi="Times New Roman"/>
          <w:i w:val="0"/>
          <w:sz w:val="28"/>
          <w:szCs w:val="28"/>
          <w:lang w:val="ru-RU"/>
        </w:rPr>
        <w:t xml:space="preserve"> на </w:t>
      </w:r>
      <w:r w:rsidR="00232EDA" w:rsidRPr="00487918">
        <w:rPr>
          <w:rFonts w:ascii="Times New Roman" w:hAnsi="Times New Roman"/>
          <w:i w:val="0"/>
          <w:sz w:val="28"/>
          <w:szCs w:val="28"/>
          <w:lang w:val="ru-RU"/>
        </w:rPr>
        <w:t>плена</w:t>
      </w:r>
      <w:r w:rsidR="00913517" w:rsidRPr="00487918">
        <w:rPr>
          <w:rFonts w:ascii="Times New Roman" w:hAnsi="Times New Roman"/>
          <w:i w:val="0"/>
          <w:sz w:val="28"/>
          <w:szCs w:val="28"/>
          <w:lang w:val="ru-RU"/>
        </w:rPr>
        <w:t>рном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заседании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проводится по инициативе группы жителей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обладающих активным избирательным правом на выборах в органы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численностью не менее 100 человек.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Рассмотрение проекта муниципального правового акта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на заседании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проводится по инициативе г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лавы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или по инициативе группы жителей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обладающих активным избирательным правом на выборах в органы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4C2F20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численностью не менее 100 человек.</w:t>
      </w:r>
    </w:p>
    <w:p w:rsidR="00913517" w:rsidRPr="00B77DE1" w:rsidRDefault="00F409E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32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Подготовка и рассмотрение проекта муниципального правового акта по вопросам местного значения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232EDA">
        <w:rPr>
          <w:rFonts w:ascii="Times New Roman" w:hAnsi="Times New Roman"/>
          <w:i w:val="0"/>
          <w:sz w:val="28"/>
          <w:szCs w:val="28"/>
          <w:lang w:val="ru-RU"/>
        </w:rPr>
        <w:t xml:space="preserve"> на </w:t>
      </w:r>
      <w:r w:rsidR="00232EDA" w:rsidRPr="00487918">
        <w:rPr>
          <w:rFonts w:ascii="Times New Roman" w:hAnsi="Times New Roman"/>
          <w:i w:val="0"/>
          <w:sz w:val="28"/>
          <w:szCs w:val="28"/>
          <w:lang w:val="ru-RU"/>
        </w:rPr>
        <w:t>плена</w:t>
      </w:r>
      <w:r w:rsidR="00913517" w:rsidRPr="00487918">
        <w:rPr>
          <w:rFonts w:ascii="Times New Roman" w:hAnsi="Times New Roman"/>
          <w:i w:val="0"/>
          <w:sz w:val="28"/>
          <w:szCs w:val="28"/>
          <w:lang w:val="ru-RU"/>
        </w:rPr>
        <w:t>рном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заседании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заседании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осуществляются в месячный срок со дня обращения субъектов инициирования такого рассмотрения в указанные органы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B77DE1" w:rsidRDefault="00F409E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33.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Информация о времени, месте и повестке пленарного заседания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заседания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проект муниципального правового акта, предполагаемый к рассмотрению, подлежит обнародованию в газете «Нерчинская звезда» или на официальном сайте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в информационно – телекоммуникационной сети «Интернет» не позднее, чем за 10 дней до проведения указных заседаний.</w:t>
      </w:r>
    </w:p>
    <w:p w:rsidR="00913517" w:rsidRPr="00B77DE1" w:rsidRDefault="001A695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F409E1">
        <w:rPr>
          <w:rFonts w:ascii="Times New Roman" w:hAnsi="Times New Roman"/>
          <w:i w:val="0"/>
          <w:sz w:val="28"/>
          <w:szCs w:val="28"/>
          <w:lang w:val="ru-RU"/>
        </w:rPr>
        <w:t>34</w:t>
      </w:r>
      <w:r w:rsidR="00232EDA">
        <w:rPr>
          <w:rFonts w:ascii="Times New Roman" w:hAnsi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232EDA">
        <w:rPr>
          <w:rFonts w:ascii="Times New Roman" w:hAnsi="Times New Roman"/>
          <w:i w:val="0"/>
          <w:sz w:val="28"/>
          <w:szCs w:val="28"/>
          <w:lang w:val="ru-RU"/>
        </w:rPr>
        <w:t xml:space="preserve">На </w:t>
      </w:r>
      <w:r w:rsidR="00232EDA" w:rsidRPr="00487918">
        <w:rPr>
          <w:rFonts w:ascii="Times New Roman" w:hAnsi="Times New Roman"/>
          <w:i w:val="0"/>
          <w:sz w:val="28"/>
          <w:szCs w:val="28"/>
          <w:lang w:val="ru-RU"/>
        </w:rPr>
        <w:t>плена</w:t>
      </w:r>
      <w:r w:rsidR="00913517" w:rsidRPr="00487918">
        <w:rPr>
          <w:rFonts w:ascii="Times New Roman" w:hAnsi="Times New Roman"/>
          <w:i w:val="0"/>
          <w:sz w:val="28"/>
          <w:szCs w:val="28"/>
          <w:lang w:val="ru-RU"/>
        </w:rPr>
        <w:t>рных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заседаниях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заседаниях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на которых рассматриваются проекты муниципальных правовых актов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вправе принимать участие любые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lastRenderedPageBreak/>
        <w:t xml:space="preserve">заинтересованные лица, направившие в адрес указанных органов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письменное извещение о своем желании принять участие в заседании с описью вложения. Указанные органы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извещаются заинтересованными в участии заседания лицами не позднее, чем за 3 дня до начала заседания.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В зависимости от количества заинтересованных лиц, изъявивших желание участвовать в заседании и приглашенных лиц, заинтересованным лицам (но не менее чем первым 10), известившим указанные органы местного самоуправления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, обеспеч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>ивается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участие в заседании. При наличии свободных мест заинтересованным лицам не может быть отказано в участии в заседании.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На пленарные заседания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заседания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на которых рассматриваются проекты муниципальных правовых актов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в обязательном порядке приглашаются представители политических партий и иных общественных объединений, осуществляющих свою деятельность на территории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а также, в случае проведения указанных заседаний </w:t>
      </w:r>
    </w:p>
    <w:p w:rsidR="00913517" w:rsidRPr="00B77DE1" w:rsidRDefault="00F409E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35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. Участвующие в пленарном заседании Совета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заседании администрации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лица вправе</w:t>
      </w:r>
      <w:r w:rsidR="001A6957">
        <w:rPr>
          <w:rFonts w:ascii="Times New Roman" w:hAnsi="Times New Roman"/>
          <w:i w:val="0"/>
          <w:sz w:val="28"/>
          <w:szCs w:val="28"/>
          <w:lang w:val="ru-RU"/>
        </w:rPr>
        <w:t xml:space="preserve"> задавать вопросы и выступать (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до 5 минут) по существу рассматриваемого вопроса.</w:t>
      </w:r>
    </w:p>
    <w:p w:rsidR="00913517" w:rsidRPr="00B77DE1" w:rsidRDefault="00913517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В любом случае право выступления на слушаниях предоставляется представителям некоммерческих организаций, специализирующихся на вопросах, рассматриваемых на заседании, политических партий, имеющих местные отделения на территории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Pr="00B77DE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13517" w:rsidRPr="00B77DE1" w:rsidRDefault="00F409E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36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. </w:t>
      </w:r>
      <w:r w:rsidR="001A6957" w:rsidRPr="00B77DE1">
        <w:rPr>
          <w:rFonts w:ascii="Times New Roman" w:hAnsi="Times New Roman"/>
          <w:i w:val="0"/>
          <w:sz w:val="28"/>
          <w:szCs w:val="28"/>
          <w:lang w:val="ru-RU"/>
        </w:rPr>
        <w:t>Предложения и замечания,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участвующих учитываются Советом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администрацией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при принятии решений, доработке муниципальных правовых актов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, вынесенных на рассмотрение указанных органов.</w:t>
      </w:r>
    </w:p>
    <w:p w:rsidR="00913517" w:rsidRDefault="00F409E1" w:rsidP="00DB1CD4">
      <w:pPr>
        <w:pStyle w:val="a3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37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. Результаты рассмотрения Советом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, администрацией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4C2F20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проектов муниципальных правовых актов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с участием представителей общественности 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>Нерчинского муниципального округа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 xml:space="preserve"> подлежат официальному опубликованию в газете «Нерчинская звезда»</w:t>
      </w:r>
      <w:r w:rsidR="007906E5" w:rsidRPr="007906E5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7906E5">
        <w:rPr>
          <w:rFonts w:ascii="Times New Roman" w:hAnsi="Times New Roman"/>
          <w:i w:val="0"/>
          <w:sz w:val="28"/>
          <w:szCs w:val="28"/>
          <w:lang w:val="ru-RU"/>
        </w:rPr>
        <w:t xml:space="preserve">и </w:t>
      </w:r>
      <w:r w:rsidR="007906E5" w:rsidRPr="008F0C0A">
        <w:rPr>
          <w:rFonts w:ascii="Times New Roman" w:hAnsi="Times New Roman"/>
          <w:i w:val="0"/>
          <w:sz w:val="28"/>
          <w:szCs w:val="28"/>
          <w:lang w:val="ru-RU"/>
        </w:rPr>
        <w:t xml:space="preserve">на официальном сайте Нерчинского муниципального округа в информационно-телекоммуникационной сети «Интернет» </w:t>
      </w:r>
      <w:r w:rsidR="007906E5" w:rsidRPr="000D054F">
        <w:rPr>
          <w:rFonts w:ascii="Times New Roman" w:hAnsi="Times New Roman"/>
          <w:i w:val="0"/>
          <w:sz w:val="28"/>
          <w:szCs w:val="28"/>
          <w:lang w:val="ru-RU"/>
        </w:rPr>
        <w:t>(</w:t>
      </w:r>
      <w:hyperlink r:id="rId12" w:history="1"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https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://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npa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-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nerchinsk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.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</w:rPr>
          <w:t>ru</w:t>
        </w:r>
        <w:r w:rsidR="007906E5" w:rsidRPr="000D054F">
          <w:rPr>
            <w:rStyle w:val="a8"/>
            <w:rFonts w:ascii="Times New Roman" w:hAnsi="Times New Roman"/>
            <w:i w:val="0"/>
            <w:sz w:val="28"/>
            <w:szCs w:val="28"/>
            <w:u w:val="none"/>
            <w:lang w:val="ru-RU"/>
          </w:rPr>
          <w:t>/</w:t>
        </w:r>
      </w:hyperlink>
      <w:r w:rsidR="007906E5" w:rsidRPr="008F0C0A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4C2F20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13517" w:rsidRPr="00B77DE1">
        <w:rPr>
          <w:rFonts w:ascii="Times New Roman" w:hAnsi="Times New Roman"/>
          <w:i w:val="0"/>
          <w:sz w:val="28"/>
          <w:szCs w:val="28"/>
          <w:lang w:val="ru-RU"/>
        </w:rPr>
        <w:t>в течение 10 дней со дня окончания такого рассмотрения.</w:t>
      </w:r>
    </w:p>
    <w:p w:rsidR="00DB1CD4" w:rsidRDefault="00DB1CD4" w:rsidP="00EF7F01">
      <w:pPr>
        <w:pStyle w:val="a3"/>
        <w:rPr>
          <w:rFonts w:ascii="Times New Roman" w:hAnsi="Times New Roman"/>
          <w:i w:val="0"/>
          <w:sz w:val="28"/>
          <w:szCs w:val="28"/>
          <w:lang w:val="ru-RU"/>
        </w:rPr>
      </w:pPr>
    </w:p>
    <w:p w:rsidR="00913517" w:rsidRPr="00150B16" w:rsidRDefault="00EF7F01" w:rsidP="00EF7F01">
      <w:pPr>
        <w:pStyle w:val="a3"/>
        <w:ind w:firstLine="709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                                       </w:t>
      </w:r>
      <w:r w:rsidR="005A7A5C">
        <w:rPr>
          <w:rFonts w:ascii="Times New Roman" w:hAnsi="Times New Roman"/>
          <w:i w:val="0"/>
          <w:sz w:val="28"/>
          <w:szCs w:val="28"/>
          <w:lang w:val="ru-RU"/>
        </w:rPr>
        <w:t>___________________</w:t>
      </w:r>
    </w:p>
    <w:sectPr w:rsidR="00913517" w:rsidRPr="00150B16" w:rsidSect="00EF7F01">
      <w:footerReference w:type="default" r:id="rId13"/>
      <w:pgSz w:w="11906" w:h="16838"/>
      <w:pgMar w:top="851" w:right="624" w:bottom="62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187" w:rsidRDefault="00D14187" w:rsidP="005B7D17">
      <w:pPr>
        <w:spacing w:after="0" w:line="240" w:lineRule="auto"/>
      </w:pPr>
      <w:r>
        <w:separator/>
      </w:r>
    </w:p>
  </w:endnote>
  <w:endnote w:type="continuationSeparator" w:id="0">
    <w:p w:rsidR="00D14187" w:rsidRDefault="00D14187" w:rsidP="005B7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4530141"/>
      <w:docPartObj>
        <w:docPartGallery w:val="Page Numbers (Bottom of Page)"/>
        <w:docPartUnique/>
      </w:docPartObj>
    </w:sdtPr>
    <w:sdtEndPr/>
    <w:sdtContent>
      <w:p w:rsidR="005B7D17" w:rsidRDefault="005B7D1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530">
          <w:rPr>
            <w:noProof/>
          </w:rPr>
          <w:t>3</w:t>
        </w:r>
        <w:r>
          <w:fldChar w:fldCharType="end"/>
        </w:r>
      </w:p>
    </w:sdtContent>
  </w:sdt>
  <w:p w:rsidR="005B7D17" w:rsidRDefault="005B7D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187" w:rsidRDefault="00D14187" w:rsidP="005B7D17">
      <w:pPr>
        <w:spacing w:after="0" w:line="240" w:lineRule="auto"/>
      </w:pPr>
      <w:r>
        <w:separator/>
      </w:r>
    </w:p>
  </w:footnote>
  <w:footnote w:type="continuationSeparator" w:id="0">
    <w:p w:rsidR="00D14187" w:rsidRDefault="00D14187" w:rsidP="005B7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55730"/>
    <w:multiLevelType w:val="hybridMultilevel"/>
    <w:tmpl w:val="000AD2F4"/>
    <w:lvl w:ilvl="0" w:tplc="AD201848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3517"/>
    <w:rsid w:val="000A2DA5"/>
    <w:rsid w:val="000D054F"/>
    <w:rsid w:val="000E2530"/>
    <w:rsid w:val="00150B16"/>
    <w:rsid w:val="00154303"/>
    <w:rsid w:val="00180407"/>
    <w:rsid w:val="001A6957"/>
    <w:rsid w:val="001F1A49"/>
    <w:rsid w:val="00230477"/>
    <w:rsid w:val="00232EDA"/>
    <w:rsid w:val="00240423"/>
    <w:rsid w:val="0028211A"/>
    <w:rsid w:val="002A1AD3"/>
    <w:rsid w:val="002B4545"/>
    <w:rsid w:val="00312233"/>
    <w:rsid w:val="00373157"/>
    <w:rsid w:val="00374764"/>
    <w:rsid w:val="003862B2"/>
    <w:rsid w:val="00391164"/>
    <w:rsid w:val="00426403"/>
    <w:rsid w:val="0043427F"/>
    <w:rsid w:val="004410D3"/>
    <w:rsid w:val="00444FBD"/>
    <w:rsid w:val="00487918"/>
    <w:rsid w:val="00497D84"/>
    <w:rsid w:val="004C2F20"/>
    <w:rsid w:val="004E605F"/>
    <w:rsid w:val="004F317E"/>
    <w:rsid w:val="005424BE"/>
    <w:rsid w:val="00566558"/>
    <w:rsid w:val="005816E8"/>
    <w:rsid w:val="005A7A5C"/>
    <w:rsid w:val="005B7D17"/>
    <w:rsid w:val="005F4F7F"/>
    <w:rsid w:val="0065759D"/>
    <w:rsid w:val="006C1D04"/>
    <w:rsid w:val="006F2611"/>
    <w:rsid w:val="00777DFF"/>
    <w:rsid w:val="007906E5"/>
    <w:rsid w:val="007E2C48"/>
    <w:rsid w:val="008166EA"/>
    <w:rsid w:val="00833683"/>
    <w:rsid w:val="00835D7C"/>
    <w:rsid w:val="008A4612"/>
    <w:rsid w:val="008B7921"/>
    <w:rsid w:val="008F0C0A"/>
    <w:rsid w:val="009032AF"/>
    <w:rsid w:val="00913517"/>
    <w:rsid w:val="0095609C"/>
    <w:rsid w:val="009B5DF9"/>
    <w:rsid w:val="009C016F"/>
    <w:rsid w:val="009F3246"/>
    <w:rsid w:val="00A505E9"/>
    <w:rsid w:val="00A518CD"/>
    <w:rsid w:val="00AC792E"/>
    <w:rsid w:val="00AD1E54"/>
    <w:rsid w:val="00AF6CDA"/>
    <w:rsid w:val="00B439AD"/>
    <w:rsid w:val="00B708C5"/>
    <w:rsid w:val="00B77DE1"/>
    <w:rsid w:val="00D14187"/>
    <w:rsid w:val="00D2576B"/>
    <w:rsid w:val="00D32660"/>
    <w:rsid w:val="00DB1CD4"/>
    <w:rsid w:val="00DB44D0"/>
    <w:rsid w:val="00DD6E5D"/>
    <w:rsid w:val="00E017F6"/>
    <w:rsid w:val="00E860BD"/>
    <w:rsid w:val="00EF7F01"/>
    <w:rsid w:val="00F409E1"/>
    <w:rsid w:val="00F41CCE"/>
    <w:rsid w:val="00FE3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7C197-64EE-4B22-B143-68200E37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13517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91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51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3517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E017F6"/>
    <w:rPr>
      <w:rFonts w:ascii="Calibri" w:eastAsia="Calibri" w:hAnsi="Calibri" w:cs="Times New Roman"/>
      <w:i/>
      <w:iCs/>
      <w:sz w:val="20"/>
      <w:szCs w:val="20"/>
      <w:lang w:val="en-US" w:eastAsia="en-US" w:bidi="en-US"/>
    </w:rPr>
  </w:style>
  <w:style w:type="character" w:styleId="a8">
    <w:name w:val="Hyperlink"/>
    <w:basedOn w:val="a0"/>
    <w:uiPriority w:val="99"/>
    <w:unhideWhenUsed/>
    <w:rsid w:val="008F0C0A"/>
    <w:rPr>
      <w:color w:val="0000FF" w:themeColor="hyperlink"/>
      <w:u w:val="single"/>
    </w:rPr>
  </w:style>
  <w:style w:type="character" w:styleId="a9">
    <w:name w:val="line number"/>
    <w:basedOn w:val="a0"/>
    <w:uiPriority w:val="99"/>
    <w:semiHidden/>
    <w:unhideWhenUsed/>
    <w:rsid w:val="005B7D17"/>
  </w:style>
  <w:style w:type="paragraph" w:styleId="aa">
    <w:name w:val="header"/>
    <w:basedOn w:val="a"/>
    <w:link w:val="ab"/>
    <w:uiPriority w:val="99"/>
    <w:unhideWhenUsed/>
    <w:rsid w:val="005B7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B7D17"/>
  </w:style>
  <w:style w:type="paragraph" w:styleId="ac">
    <w:name w:val="footer"/>
    <w:basedOn w:val="a"/>
    <w:link w:val="ad"/>
    <w:uiPriority w:val="99"/>
    <w:unhideWhenUsed/>
    <w:rsid w:val="005B7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B7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a-nerchinsk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pa-nerchin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pa-nerchinsk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pa-nerchin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pa-nerchin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19C7-AFA9-4C62-8D7B-23A496F9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ГершеновичТС</cp:lastModifiedBy>
  <cp:revision>35</cp:revision>
  <cp:lastPrinted>2026-04-16T02:33:00Z</cp:lastPrinted>
  <dcterms:created xsi:type="dcterms:W3CDTF">2018-09-17T02:41:00Z</dcterms:created>
  <dcterms:modified xsi:type="dcterms:W3CDTF">2026-04-27T08:43:00Z</dcterms:modified>
</cp:coreProperties>
</file>